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3F42" w:rsidRPr="00BE79B7" w:rsidRDefault="00AB3F42" w:rsidP="00AB3F42">
      <w:pPr>
        <w:spacing w:after="0" w:line="240" w:lineRule="auto"/>
        <w:jc w:val="center"/>
        <w:rPr>
          <w:rFonts w:ascii="Tahoma" w:eastAsia="Times New Roman" w:hAnsi="Tahoma" w:cs="Tahoma"/>
          <w:sz w:val="17"/>
          <w:szCs w:val="17"/>
          <w:lang w:eastAsia="ru-RU"/>
        </w:rPr>
      </w:pPr>
      <w:r w:rsidRPr="00BE79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заседаний</w:t>
      </w:r>
    </w:p>
    <w:p w:rsidR="00AB3F42" w:rsidRPr="00BE79B7" w:rsidRDefault="00316B61" w:rsidP="00AB3F42">
      <w:pPr>
        <w:spacing w:after="0" w:line="240" w:lineRule="auto"/>
        <w:jc w:val="center"/>
        <w:rPr>
          <w:rFonts w:ascii="Tahoma" w:eastAsia="Times New Roman" w:hAnsi="Tahoma" w:cs="Tahoma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Совета  дружины им.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Гимазетдина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Вазетдинова</w:t>
      </w:r>
      <w:proofErr w:type="spellEnd"/>
      <w:r w:rsidR="00AB3F42" w:rsidRPr="00BE79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AB3F42" w:rsidRPr="00BE79B7" w:rsidRDefault="00192D32" w:rsidP="00AB3F42">
      <w:pPr>
        <w:spacing w:after="0" w:line="240" w:lineRule="auto"/>
        <w:jc w:val="center"/>
        <w:rPr>
          <w:rFonts w:ascii="Tahoma" w:eastAsia="Times New Roman" w:hAnsi="Tahoma" w:cs="Tahoma"/>
          <w:sz w:val="17"/>
          <w:szCs w:val="17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Тат.Булярской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СОШ на 2021/2022</w:t>
      </w:r>
      <w:bookmarkStart w:id="0" w:name="_GoBack"/>
      <w:bookmarkEnd w:id="0"/>
      <w:r w:rsidR="00AB3F42" w:rsidRPr="00BE79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 год</w:t>
      </w:r>
    </w:p>
    <w:p w:rsidR="00AB3F42" w:rsidRPr="00BE79B7" w:rsidRDefault="00AB3F42" w:rsidP="00AB3F42">
      <w:pPr>
        <w:spacing w:after="0" w:line="240" w:lineRule="auto"/>
        <w:jc w:val="center"/>
        <w:rPr>
          <w:rFonts w:ascii="Tahoma" w:eastAsia="Times New Roman" w:hAnsi="Tahoma" w:cs="Tahoma"/>
          <w:sz w:val="17"/>
          <w:szCs w:val="17"/>
          <w:lang w:eastAsia="ru-RU"/>
        </w:rPr>
      </w:pPr>
      <w:r w:rsidRPr="00BE79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9"/>
        <w:gridCol w:w="1764"/>
        <w:gridCol w:w="4692"/>
        <w:gridCol w:w="2466"/>
      </w:tblGrid>
      <w:tr w:rsidR="00BE79B7" w:rsidRPr="00BE79B7" w:rsidTr="00AB3F42">
        <w:trPr>
          <w:jc w:val="center"/>
        </w:trPr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3F42" w:rsidRPr="00BE79B7" w:rsidRDefault="00AB3F42" w:rsidP="00AB3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3F42" w:rsidRPr="00BE79B7" w:rsidRDefault="00AB3F42" w:rsidP="00AB3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Время проведения</w:t>
            </w:r>
          </w:p>
        </w:tc>
        <w:tc>
          <w:tcPr>
            <w:tcW w:w="54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3F42" w:rsidRPr="00BE79B7" w:rsidRDefault="00AB3F42" w:rsidP="00AB3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26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3F42" w:rsidRPr="00BE79B7" w:rsidRDefault="00AB3F42" w:rsidP="00AB3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BE79B7" w:rsidRPr="00BE79B7" w:rsidTr="00BE79B7">
        <w:trPr>
          <w:jc w:val="center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3F42" w:rsidRPr="00BE79B7" w:rsidRDefault="00AB3F42" w:rsidP="00AB3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3F42" w:rsidRPr="00BE79B7" w:rsidRDefault="00AB3F42" w:rsidP="00AB3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3F42" w:rsidRPr="00BE79B7" w:rsidRDefault="00AB3F42" w:rsidP="00AB3F42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Pr="00BE79B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BE79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Анкетирование «Знакомство». Обсуждение плана на 1 полугодие</w:t>
            </w:r>
          </w:p>
          <w:p w:rsidR="00AB3F42" w:rsidRPr="00BE79B7" w:rsidRDefault="00AB3F42" w:rsidP="00AB3F42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Pr="00BE79B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BE79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сбору</w:t>
            </w:r>
            <w:r w:rsidR="00316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посвященному Дню рождения СНТ</w:t>
            </w:r>
          </w:p>
          <w:p w:rsidR="00AB3F42" w:rsidRPr="00BE79B7" w:rsidRDefault="00AB3F42" w:rsidP="00AB3F42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3F42" w:rsidRPr="00BE79B7" w:rsidRDefault="00AB3F42" w:rsidP="00AB3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Педагог-организатор, совет дружины</w:t>
            </w:r>
          </w:p>
        </w:tc>
      </w:tr>
      <w:tr w:rsidR="00BE79B7" w:rsidRPr="00BE79B7" w:rsidTr="00AB3F42">
        <w:trPr>
          <w:jc w:val="center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3F42" w:rsidRPr="00BE79B7" w:rsidRDefault="00AB3F42" w:rsidP="00AB3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3F42" w:rsidRPr="00BE79B7" w:rsidRDefault="00AB3F42" w:rsidP="00AB3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3F42" w:rsidRPr="00BE79B7" w:rsidRDefault="00AB3F42" w:rsidP="00AB3F42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Pr="00BE79B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BE79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Обязанности в дружине. Распределение поручений.</w:t>
            </w:r>
          </w:p>
          <w:p w:rsidR="00AB3F42" w:rsidRPr="00BE79B7" w:rsidRDefault="00AB3F42" w:rsidP="00AB3F42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Pr="00BE79B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BE79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Планирование р</w:t>
            </w:r>
            <w:r w:rsidR="00316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аботы со </w:t>
            </w:r>
            <w:proofErr w:type="gramStart"/>
            <w:r w:rsidR="00316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следопытами </w:t>
            </w:r>
            <w:r w:rsidRPr="00BE79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</w:p>
          <w:p w:rsidR="00AB3F42" w:rsidRPr="00BE79B7" w:rsidRDefault="00AB3F42" w:rsidP="00AB3F42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3F42" w:rsidRPr="00BE79B7" w:rsidRDefault="00AB3F42" w:rsidP="00AB3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</w:t>
            </w:r>
            <w:r w:rsidR="00316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ог-организатор, вожатые отрядов</w:t>
            </w:r>
            <w:r w:rsidRPr="00BE79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совет дружины</w:t>
            </w:r>
          </w:p>
        </w:tc>
      </w:tr>
      <w:tr w:rsidR="00BE79B7" w:rsidRPr="00BE79B7" w:rsidTr="00BE79B7">
        <w:trPr>
          <w:jc w:val="center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3F42" w:rsidRPr="00BE79B7" w:rsidRDefault="00AB3F42" w:rsidP="00AB3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3F42" w:rsidRPr="00BE79B7" w:rsidRDefault="00AB3F42" w:rsidP="00AB3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3F42" w:rsidRPr="00BE79B7" w:rsidRDefault="00AB3F42" w:rsidP="00AB3F42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Pr="00BE79B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BE79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смотру-конкурсу «Наш отряд – наша гордость»</w:t>
            </w:r>
          </w:p>
          <w:p w:rsidR="00AB3F42" w:rsidRPr="00BE79B7" w:rsidRDefault="00AB3F42" w:rsidP="00AB3F42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3F42" w:rsidRPr="00BE79B7" w:rsidRDefault="00AB3F42" w:rsidP="00AB3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Педагог-организатор, совет дружины</w:t>
            </w:r>
          </w:p>
        </w:tc>
      </w:tr>
      <w:tr w:rsidR="00BE79B7" w:rsidRPr="00BE79B7" w:rsidTr="00AB3F42">
        <w:trPr>
          <w:jc w:val="center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3F42" w:rsidRPr="00BE79B7" w:rsidRDefault="00AB3F42" w:rsidP="00AB3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3F42" w:rsidRPr="00BE79B7" w:rsidRDefault="00AB3F42" w:rsidP="00AB3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3F42" w:rsidRPr="00BE79B7" w:rsidRDefault="00AB3F42" w:rsidP="00AB3F42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Pr="00BE79B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BE79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деятельности</w:t>
            </w:r>
            <w:r w:rsidR="007E2F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вожатых по работе со следопытами</w:t>
            </w:r>
          </w:p>
          <w:p w:rsidR="00AB3F42" w:rsidRPr="00BE79B7" w:rsidRDefault="00AB3F42" w:rsidP="00AB3F42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Pr="00BE79B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BE79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Итоги учебы и работы членов БРПО.</w:t>
            </w:r>
          </w:p>
          <w:p w:rsidR="00AB3F42" w:rsidRPr="00BE79B7" w:rsidRDefault="00AB3F42" w:rsidP="00AB3F42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Pr="00BE79B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BE79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акции «Чудеса на Рождество»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3F42" w:rsidRPr="00BE79B7" w:rsidRDefault="00AB3F42" w:rsidP="00AB3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Педагог-организатор, вожатые октябрят, совет дружины</w:t>
            </w:r>
          </w:p>
        </w:tc>
      </w:tr>
      <w:tr w:rsidR="00BE79B7" w:rsidRPr="00BE79B7" w:rsidTr="00BE79B7">
        <w:trPr>
          <w:jc w:val="center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3F42" w:rsidRPr="00BE79B7" w:rsidRDefault="00AB3F42" w:rsidP="00AB3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3F42" w:rsidRPr="00BE79B7" w:rsidRDefault="00AB3F42" w:rsidP="00AB3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3F42" w:rsidRPr="00BE79B7" w:rsidRDefault="00AB3F42" w:rsidP="00AB3F42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Pr="00BE79B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BE79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с планом работы на 2 полугодие</w:t>
            </w:r>
          </w:p>
          <w:p w:rsidR="00AB3F42" w:rsidRPr="00BE79B7" w:rsidRDefault="00AB3F42" w:rsidP="00AB3F42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Pr="00BE79B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BE79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сбору, посвященному Дню юного героя-антифашиста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3F42" w:rsidRPr="00BE79B7" w:rsidRDefault="00AB3F42" w:rsidP="00AB3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Педагог-организатор, совет дружины</w:t>
            </w:r>
          </w:p>
        </w:tc>
      </w:tr>
      <w:tr w:rsidR="00BE79B7" w:rsidRPr="00BE79B7" w:rsidTr="00AB3F42">
        <w:trPr>
          <w:jc w:val="center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3F42" w:rsidRPr="00BE79B7" w:rsidRDefault="00AB3F42" w:rsidP="00AB3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3F42" w:rsidRPr="00BE79B7" w:rsidRDefault="00AB3F42" w:rsidP="00AB3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3F42" w:rsidRPr="00BE79B7" w:rsidRDefault="00AB3F42" w:rsidP="00AB3F42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Pr="00BE79B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BE79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Рекомендации по проведению праздничной программы, посвященной Дню защитников Отечества</w:t>
            </w:r>
          </w:p>
          <w:p w:rsidR="00AB3F42" w:rsidRPr="00BE79B7" w:rsidRDefault="00AB3F42" w:rsidP="00AB3F42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3F42" w:rsidRPr="00BE79B7" w:rsidRDefault="00AB3F42" w:rsidP="00AB3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Педагог-организатор, совет дружины</w:t>
            </w:r>
          </w:p>
        </w:tc>
      </w:tr>
      <w:tr w:rsidR="00BE79B7" w:rsidRPr="00BE79B7" w:rsidTr="00BE79B7">
        <w:trPr>
          <w:jc w:val="center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3F42" w:rsidRPr="00BE79B7" w:rsidRDefault="00AB3F42" w:rsidP="00AB3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3F42" w:rsidRPr="00BE79B7" w:rsidRDefault="00AB3F42" w:rsidP="00AB3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3F42" w:rsidRPr="00BE79B7" w:rsidRDefault="00AB3F42" w:rsidP="00AB3F42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Pr="00BE79B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BE79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Рекомендации по подготовке и проведению праздника, посвященного Международному женскому дню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3F42" w:rsidRPr="00BE79B7" w:rsidRDefault="00AB3F42" w:rsidP="00AB3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Педагог-организатор, совет дружины</w:t>
            </w:r>
          </w:p>
        </w:tc>
      </w:tr>
      <w:tr w:rsidR="00BE79B7" w:rsidRPr="00BE79B7" w:rsidTr="00AB3F42">
        <w:trPr>
          <w:jc w:val="center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3F42" w:rsidRPr="00BE79B7" w:rsidRDefault="00AB3F42" w:rsidP="00AB3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3F42" w:rsidRPr="00BE79B7" w:rsidRDefault="00AB3F42" w:rsidP="00AB3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3F42" w:rsidRPr="00BE79B7" w:rsidRDefault="00AB3F42" w:rsidP="00AB3F42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Pr="00BE79B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BE79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«Кто хочет стать пионером?»</w:t>
            </w:r>
          </w:p>
          <w:p w:rsidR="00AB3F42" w:rsidRPr="00BE79B7" w:rsidRDefault="00AB3F42" w:rsidP="00AB3F42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</w:t>
            </w:r>
            <w:r w:rsidRPr="00BE79B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BE79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Смотр-конкурс «Наш отряд – наша гордость»</w:t>
            </w:r>
          </w:p>
          <w:p w:rsidR="00AB3F42" w:rsidRPr="00BE79B7" w:rsidRDefault="00AB3F42" w:rsidP="00AB3F42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Pr="00BE79B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BE79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приему в пионеры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3F42" w:rsidRPr="00BE79B7" w:rsidRDefault="00AB3F42" w:rsidP="00AB3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Педагог-организатор, совет </w:t>
            </w:r>
            <w:r w:rsidRPr="00BE79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дружины</w:t>
            </w:r>
          </w:p>
        </w:tc>
      </w:tr>
      <w:tr w:rsidR="00BE79B7" w:rsidRPr="00BE79B7" w:rsidTr="00BE79B7">
        <w:trPr>
          <w:jc w:val="center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3F42" w:rsidRPr="00BE79B7" w:rsidRDefault="00AB3F42" w:rsidP="00AB3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9.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3F42" w:rsidRPr="00BE79B7" w:rsidRDefault="00AB3F42" w:rsidP="00AB3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3F42" w:rsidRPr="00BE79B7" w:rsidRDefault="00AB3F42" w:rsidP="00AB3F42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Pr="00BE79B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BE79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Подведение итогов работы пионерской дружины. Отчетно-выборное собрание</w:t>
            </w:r>
          </w:p>
          <w:p w:rsidR="00AB3F42" w:rsidRPr="00BE79B7" w:rsidRDefault="00AB3F42" w:rsidP="00AB3F42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Pr="00BE79B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BE79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Республиканская патриотическая акция «Спасибо за Победу!»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3F42" w:rsidRPr="00BE79B7" w:rsidRDefault="00AB3F42" w:rsidP="00AB3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Педагог-организатор, совет дружины</w:t>
            </w:r>
          </w:p>
        </w:tc>
      </w:tr>
    </w:tbl>
    <w:p w:rsidR="00AB3F42" w:rsidRPr="00BE79B7" w:rsidRDefault="00AB3F42" w:rsidP="00AB3F42">
      <w:pPr>
        <w:spacing w:after="0" w:line="240" w:lineRule="auto"/>
        <w:jc w:val="center"/>
        <w:rPr>
          <w:rFonts w:ascii="Tahoma" w:eastAsia="Times New Roman" w:hAnsi="Tahoma" w:cs="Tahoma"/>
          <w:sz w:val="17"/>
          <w:szCs w:val="17"/>
          <w:lang w:eastAsia="ru-RU"/>
        </w:rPr>
      </w:pPr>
      <w:r w:rsidRPr="00BE79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AB3F42" w:rsidRPr="00BE79B7" w:rsidRDefault="00AB3F42" w:rsidP="00AB3F42">
      <w:pPr>
        <w:spacing w:after="0" w:line="240" w:lineRule="auto"/>
        <w:jc w:val="center"/>
        <w:rPr>
          <w:rFonts w:ascii="Tahoma" w:eastAsia="Times New Roman" w:hAnsi="Tahoma" w:cs="Tahoma"/>
          <w:sz w:val="17"/>
          <w:szCs w:val="17"/>
          <w:lang w:eastAsia="ru-RU"/>
        </w:rPr>
      </w:pPr>
      <w:r w:rsidRPr="00BE79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AB3F42" w:rsidRPr="00BE79B7" w:rsidRDefault="007C2A86" w:rsidP="00AB3F42">
      <w:pPr>
        <w:spacing w:after="0" w:line="240" w:lineRule="auto"/>
        <w:jc w:val="center"/>
        <w:rPr>
          <w:rFonts w:ascii="Tahoma" w:eastAsia="Times New Roman" w:hAnsi="Tahoma" w:cs="Tahoma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</w:t>
      </w:r>
      <w:r w:rsidR="00200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ог-организатор: </w:t>
      </w:r>
      <w:proofErr w:type="spellStart"/>
      <w:r w:rsidR="0020009D">
        <w:rPr>
          <w:rFonts w:ascii="Times New Roman" w:eastAsia="Times New Roman" w:hAnsi="Times New Roman" w:cs="Times New Roman"/>
          <w:sz w:val="28"/>
          <w:szCs w:val="28"/>
          <w:lang w:eastAsia="ru-RU"/>
        </w:rPr>
        <w:t>Зиннатуллина</w:t>
      </w:r>
      <w:proofErr w:type="spellEnd"/>
      <w:r w:rsidR="00200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B3F42" w:rsidRPr="00BE79B7" w:rsidRDefault="00AB3F42" w:rsidP="00AB3F42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sz w:val="17"/>
          <w:szCs w:val="17"/>
          <w:lang w:eastAsia="ru-RU"/>
        </w:rPr>
      </w:pPr>
      <w:r w:rsidRPr="00BE79B7">
        <w:rPr>
          <w:rFonts w:ascii="Tahoma" w:eastAsia="Times New Roman" w:hAnsi="Tahoma" w:cs="Tahoma"/>
          <w:sz w:val="17"/>
          <w:szCs w:val="17"/>
          <w:lang w:eastAsia="ru-RU"/>
        </w:rPr>
        <w:t> </w:t>
      </w:r>
    </w:p>
    <w:p w:rsidR="00EC6EED" w:rsidRPr="00BE79B7" w:rsidRDefault="00EC6EED"/>
    <w:sectPr w:rsidR="00EC6EED" w:rsidRPr="00BE79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F42"/>
    <w:rsid w:val="00192D32"/>
    <w:rsid w:val="00195470"/>
    <w:rsid w:val="0020009D"/>
    <w:rsid w:val="00316B61"/>
    <w:rsid w:val="007C2A86"/>
    <w:rsid w:val="007E2FB0"/>
    <w:rsid w:val="00AB3F42"/>
    <w:rsid w:val="00BE79B7"/>
    <w:rsid w:val="00EC6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B0359"/>
  <w15:docId w15:val="{6B24C33B-0194-4E9F-8BF5-208545E72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B3F42"/>
  </w:style>
  <w:style w:type="paragraph" w:styleId="a3">
    <w:name w:val="Normal (Web)"/>
    <w:basedOn w:val="a"/>
    <w:uiPriority w:val="99"/>
    <w:semiHidden/>
    <w:unhideWhenUsed/>
    <w:rsid w:val="00AB3F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B3F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176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Алмаз</dc:creator>
  <cp:lastModifiedBy>Таслима</cp:lastModifiedBy>
  <cp:revision>6</cp:revision>
  <dcterms:created xsi:type="dcterms:W3CDTF">2018-01-09T07:57:00Z</dcterms:created>
  <dcterms:modified xsi:type="dcterms:W3CDTF">2021-09-28T06:51:00Z</dcterms:modified>
</cp:coreProperties>
</file>